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54" w:rsidRDefault="005D79F5" w:rsidP="005D79F5">
      <w:pPr>
        <w:pStyle w:val="Kop2"/>
        <w:numPr>
          <w:ilvl w:val="0"/>
          <w:numId w:val="0"/>
        </w:numPr>
        <w:ind w:left="510" w:hanging="510"/>
      </w:pPr>
      <w:proofErr w:type="spellStart"/>
      <w:r>
        <w:t>Ledendag</w:t>
      </w:r>
      <w:proofErr w:type="spellEnd"/>
      <w:r>
        <w:t xml:space="preserve"> met ALV 24 november</w:t>
      </w:r>
    </w:p>
    <w:p w:rsidR="005D79F5" w:rsidRDefault="005D79F5" w:rsidP="005D79F5">
      <w:pPr>
        <w:pStyle w:val="Tussenkop"/>
      </w:pPr>
      <w:r>
        <w:t xml:space="preserve">Op vrijdag 24 november organiseert de KNOV een </w:t>
      </w:r>
      <w:proofErr w:type="spellStart"/>
      <w:r>
        <w:t>ledendag</w:t>
      </w:r>
      <w:proofErr w:type="spellEnd"/>
      <w:r>
        <w:t xml:space="preserve"> met ALV.</w:t>
      </w:r>
    </w:p>
    <w:p w:rsidR="005D79F5" w:rsidRDefault="005D79F5" w:rsidP="005D79F5">
      <w:pPr>
        <w:rPr>
          <w:b/>
        </w:rPr>
      </w:pPr>
      <w:r w:rsidRPr="005D79F5">
        <w:rPr>
          <w:b/>
        </w:rPr>
        <w:t>Programma</w:t>
      </w:r>
    </w:p>
    <w:p w:rsidR="005D79F5" w:rsidRDefault="005D79F5" w:rsidP="005D79F5">
      <w:r>
        <w:t>9.30 – 10.00 uur</w:t>
      </w:r>
      <w:r>
        <w:tab/>
      </w:r>
      <w:r>
        <w:tab/>
      </w:r>
      <w:r w:rsidR="00671FDF">
        <w:t xml:space="preserve">1. </w:t>
      </w:r>
      <w:r>
        <w:t>Ontvangst</w:t>
      </w:r>
    </w:p>
    <w:p w:rsidR="005D79F5" w:rsidRDefault="005D79F5" w:rsidP="005D79F5">
      <w:r>
        <w:t>10.00 – 10.10 uur</w:t>
      </w:r>
      <w:r>
        <w:tab/>
      </w:r>
      <w:r w:rsidR="00671FDF">
        <w:t xml:space="preserve">2. </w:t>
      </w:r>
      <w:r w:rsidR="00881273">
        <w:t>Opening en vaststelling agenda en mededelingen door Mieke Beentjes</w:t>
      </w:r>
    </w:p>
    <w:p w:rsidR="00881273" w:rsidRDefault="00881273" w:rsidP="005D79F5">
      <w:r>
        <w:t>10.10 – 10.15 uur</w:t>
      </w:r>
      <w:r>
        <w:tab/>
      </w:r>
      <w:r w:rsidR="00671FDF">
        <w:t xml:space="preserve">3. </w:t>
      </w:r>
      <w:r>
        <w:t>Vaststellen notulen Algemene Ledenvergadering 13 oktober 2017</w:t>
      </w:r>
    </w:p>
    <w:p w:rsidR="00881273" w:rsidRDefault="00881273" w:rsidP="005D79F5">
      <w:r>
        <w:t>10.15 – 11.</w:t>
      </w:r>
      <w:r w:rsidR="00671FDF">
        <w:t>15</w:t>
      </w:r>
      <w:r>
        <w:t xml:space="preserve"> uur</w:t>
      </w:r>
      <w:r>
        <w:tab/>
      </w:r>
      <w:r w:rsidR="00671FDF">
        <w:t xml:space="preserve">4. </w:t>
      </w:r>
      <w:r>
        <w:t>Modernisering vereniging met eigentijdse besturingswijze</w:t>
      </w:r>
    </w:p>
    <w:p w:rsidR="00881273" w:rsidRDefault="00671FDF" w:rsidP="005D79F5">
      <w:r>
        <w:t>11.15</w:t>
      </w:r>
      <w:r w:rsidR="00881273">
        <w:t xml:space="preserve"> – 11.</w:t>
      </w:r>
      <w:r>
        <w:t>30</w:t>
      </w:r>
      <w:r w:rsidR="00881273">
        <w:t xml:space="preserve"> uur </w:t>
      </w:r>
      <w:r w:rsidR="00881273">
        <w:tab/>
        <w:t>Pauze</w:t>
      </w:r>
    </w:p>
    <w:p w:rsidR="00881273" w:rsidRDefault="00881273" w:rsidP="005D79F5">
      <w:r>
        <w:t>11.</w:t>
      </w:r>
      <w:r w:rsidR="00671FDF">
        <w:t>30</w:t>
      </w:r>
      <w:r>
        <w:t xml:space="preserve"> – 12</w:t>
      </w:r>
      <w:r w:rsidR="00671FDF">
        <w:t>.30</w:t>
      </w:r>
      <w:r>
        <w:t xml:space="preserve"> uur</w:t>
      </w:r>
      <w:r>
        <w:tab/>
      </w:r>
      <w:r w:rsidR="00671FDF">
        <w:t xml:space="preserve">5. </w:t>
      </w:r>
      <w:r>
        <w:t>Strategisch Jaarplan, contributie en begroting 2018</w:t>
      </w:r>
    </w:p>
    <w:p w:rsidR="005D79F5" w:rsidRDefault="00881273" w:rsidP="00881273">
      <w:pPr>
        <w:ind w:left="2124" w:hanging="2124"/>
      </w:pPr>
      <w:r>
        <w:t>12.</w:t>
      </w:r>
      <w:r w:rsidR="00671FDF">
        <w:t>30</w:t>
      </w:r>
      <w:r>
        <w:t xml:space="preserve"> – 12.</w:t>
      </w:r>
      <w:r w:rsidR="00671FDF">
        <w:t>4</w:t>
      </w:r>
      <w:r>
        <w:t>0 uur</w:t>
      </w:r>
      <w:r>
        <w:tab/>
      </w:r>
      <w:r w:rsidR="00671FDF">
        <w:t xml:space="preserve">6. </w:t>
      </w:r>
      <w:r>
        <w:t>Vaststellen nieuwe normen Kwaliteitsregister Verloskundigen (reglementair verplicht)</w:t>
      </w:r>
    </w:p>
    <w:p w:rsidR="00881273" w:rsidRDefault="00671FDF" w:rsidP="00881273">
      <w:pPr>
        <w:ind w:left="2124" w:hanging="2124"/>
      </w:pPr>
      <w:r>
        <w:t>12.40 – 12.45</w:t>
      </w:r>
      <w:r w:rsidR="00881273">
        <w:t xml:space="preserve"> uur</w:t>
      </w:r>
      <w:r w:rsidR="00881273">
        <w:tab/>
      </w:r>
      <w:r>
        <w:t xml:space="preserve">7. </w:t>
      </w:r>
      <w:r w:rsidR="00881273">
        <w:t>In memoriam</w:t>
      </w:r>
    </w:p>
    <w:p w:rsidR="00881273" w:rsidRDefault="00671FDF" w:rsidP="00881273">
      <w:pPr>
        <w:ind w:left="2124" w:hanging="2124"/>
      </w:pPr>
      <w:r>
        <w:t>12.45 – 12.5</w:t>
      </w:r>
      <w:r w:rsidR="00881273">
        <w:t>5 uur</w:t>
      </w:r>
      <w:r w:rsidR="00881273">
        <w:tab/>
      </w:r>
      <w:r>
        <w:t xml:space="preserve">8. </w:t>
      </w:r>
      <w:r w:rsidR="00881273">
        <w:t xml:space="preserve">Afscheid bestuurslid Jolijn </w:t>
      </w:r>
      <w:proofErr w:type="spellStart"/>
      <w:r w:rsidR="00881273">
        <w:t>Betlem</w:t>
      </w:r>
      <w:proofErr w:type="spellEnd"/>
    </w:p>
    <w:p w:rsidR="00881273" w:rsidRDefault="00671FDF" w:rsidP="00881273">
      <w:pPr>
        <w:ind w:left="2124" w:hanging="2124"/>
      </w:pPr>
      <w:r>
        <w:t>12.5</w:t>
      </w:r>
      <w:r w:rsidR="00881273">
        <w:t>5 – 1</w:t>
      </w:r>
      <w:r>
        <w:t>3</w:t>
      </w:r>
      <w:r w:rsidR="00881273">
        <w:t>.</w:t>
      </w:r>
      <w:r>
        <w:t>0</w:t>
      </w:r>
      <w:r w:rsidR="00881273">
        <w:t>0 uur</w:t>
      </w:r>
      <w:r w:rsidR="00881273">
        <w:tab/>
      </w:r>
      <w:r>
        <w:t xml:space="preserve">9. </w:t>
      </w:r>
      <w:r w:rsidR="00881273">
        <w:t>Rondvraag en afsluiten ALV door Mieke Beentjes</w:t>
      </w:r>
    </w:p>
    <w:p w:rsidR="00881273" w:rsidRDefault="00881273" w:rsidP="00881273">
      <w:pPr>
        <w:ind w:left="2124" w:hanging="2124"/>
      </w:pPr>
    </w:p>
    <w:p w:rsidR="00881273" w:rsidRDefault="00881273" w:rsidP="00881273">
      <w:pPr>
        <w:ind w:left="2124" w:hanging="2124"/>
      </w:pPr>
      <w:r>
        <w:t>1</w:t>
      </w:r>
      <w:r w:rsidR="00671FDF">
        <w:t>3</w:t>
      </w:r>
      <w:r>
        <w:t>.</w:t>
      </w:r>
      <w:r w:rsidR="00671FDF">
        <w:t>0</w:t>
      </w:r>
      <w:r>
        <w:t>0 – 13.</w:t>
      </w:r>
      <w:r w:rsidR="00671FDF">
        <w:t>45</w:t>
      </w:r>
      <w:r>
        <w:t xml:space="preserve"> uur</w:t>
      </w:r>
      <w:r>
        <w:tab/>
        <w:t>Lunch</w:t>
      </w:r>
    </w:p>
    <w:p w:rsidR="00881273" w:rsidRDefault="00881273" w:rsidP="00881273">
      <w:pPr>
        <w:ind w:left="2124" w:hanging="2124"/>
      </w:pPr>
    </w:p>
    <w:p w:rsidR="00881273" w:rsidRDefault="00671FDF" w:rsidP="00881273">
      <w:pPr>
        <w:ind w:left="2124" w:hanging="2124"/>
      </w:pPr>
      <w:r>
        <w:t>13.45</w:t>
      </w:r>
      <w:r w:rsidR="00881273">
        <w:t xml:space="preserve"> – 14.</w:t>
      </w:r>
      <w:r>
        <w:t>3</w:t>
      </w:r>
      <w:r w:rsidR="00881273">
        <w:t xml:space="preserve">0 uur </w:t>
      </w:r>
      <w:r w:rsidR="00881273">
        <w:tab/>
        <w:t>Presentatie (concept) visie verloskunde 2025 door Franka Cadée</w:t>
      </w:r>
    </w:p>
    <w:p w:rsidR="00671FDF" w:rsidRDefault="00671FDF" w:rsidP="00881273">
      <w:pPr>
        <w:ind w:left="2124" w:hanging="2124"/>
      </w:pPr>
      <w:r>
        <w:t>14.30 – 15.00 uur</w:t>
      </w:r>
      <w:r>
        <w:tab/>
        <w:t>Break-out sessie werkgroep Integrale Zorg</w:t>
      </w:r>
    </w:p>
    <w:p w:rsidR="00881273" w:rsidRDefault="00671FDF" w:rsidP="00881273">
      <w:pPr>
        <w:ind w:left="2124" w:hanging="2124"/>
      </w:pPr>
      <w:r>
        <w:t>15</w:t>
      </w:r>
      <w:r w:rsidR="00881273">
        <w:t>.00 – 15.30 uur</w:t>
      </w:r>
      <w:r w:rsidR="00881273">
        <w:tab/>
        <w:t>Break-out sessie</w:t>
      </w:r>
      <w:r>
        <w:t xml:space="preserve"> werkgroep Leden Boeien, Binden en Verbinden</w:t>
      </w:r>
    </w:p>
    <w:p w:rsidR="00671FDF" w:rsidRDefault="00671FDF" w:rsidP="00881273">
      <w:pPr>
        <w:ind w:left="2124" w:hanging="2124"/>
      </w:pPr>
      <w:r>
        <w:t>15.30 – 15.45 uur</w:t>
      </w:r>
      <w:r>
        <w:tab/>
        <w:t>Korte pauze</w:t>
      </w:r>
    </w:p>
    <w:p w:rsidR="00881273" w:rsidRDefault="00671FDF" w:rsidP="00881273">
      <w:pPr>
        <w:ind w:left="2124" w:hanging="2124"/>
      </w:pPr>
      <w:r>
        <w:t>15.45</w:t>
      </w:r>
      <w:r w:rsidR="00881273">
        <w:t xml:space="preserve"> – 1</w:t>
      </w:r>
      <w:r>
        <w:t>6</w:t>
      </w:r>
      <w:r w:rsidR="00881273">
        <w:t>.</w:t>
      </w:r>
      <w:r>
        <w:t>00</w:t>
      </w:r>
      <w:r w:rsidR="00881273">
        <w:t xml:space="preserve"> uur</w:t>
      </w:r>
      <w:r w:rsidR="00881273">
        <w:tab/>
        <w:t xml:space="preserve">Eenheid in verscheidenheid en diversiteit: Introductie ICM </w:t>
      </w:r>
    </w:p>
    <w:p w:rsidR="00881273" w:rsidRDefault="00881273" w:rsidP="00881273">
      <w:pPr>
        <w:ind w:left="2124" w:hanging="2124"/>
      </w:pPr>
      <w:r>
        <w:t>1</w:t>
      </w:r>
      <w:r w:rsidR="00671FDF">
        <w:t>6</w:t>
      </w:r>
      <w:r>
        <w:t>.</w:t>
      </w:r>
      <w:r w:rsidR="00671FDF">
        <w:t>00</w:t>
      </w:r>
      <w:r>
        <w:t xml:space="preserve"> – 16.</w:t>
      </w:r>
      <w:r w:rsidR="00671FDF">
        <w:t>15</w:t>
      </w:r>
      <w:r>
        <w:t xml:space="preserve"> uur</w:t>
      </w:r>
      <w:r>
        <w:tab/>
        <w:t>Dankwoord en slotakkoord voorzitter en/of directeur</w:t>
      </w:r>
    </w:p>
    <w:p w:rsidR="00881273" w:rsidRPr="005D79F5" w:rsidRDefault="00671FDF" w:rsidP="00881273">
      <w:pPr>
        <w:ind w:left="2124" w:hanging="2124"/>
      </w:pPr>
      <w:r>
        <w:t>16.15</w:t>
      </w:r>
      <w:bookmarkStart w:id="0" w:name="_GoBack"/>
      <w:bookmarkEnd w:id="0"/>
      <w:r w:rsidR="00881273">
        <w:t xml:space="preserve"> uur</w:t>
      </w:r>
      <w:r w:rsidR="00881273">
        <w:tab/>
        <w:t>Borrel</w:t>
      </w:r>
    </w:p>
    <w:sectPr w:rsidR="00881273" w:rsidRPr="005D79F5" w:rsidSect="00935DF3">
      <w:headerReference w:type="default" r:id="rId9"/>
      <w:footerReference w:type="even" r:id="rId10"/>
      <w:footerReference w:type="default" r:id="rId11"/>
      <w:pgSz w:w="11906" w:h="16838" w:code="9"/>
      <w:pgMar w:top="2836" w:right="1416" w:bottom="1134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F5" w:rsidRDefault="005D79F5" w:rsidP="00C810CB">
      <w:pPr>
        <w:spacing w:line="240" w:lineRule="auto"/>
      </w:pPr>
      <w:r>
        <w:separator/>
      </w:r>
    </w:p>
  </w:endnote>
  <w:endnote w:type="continuationSeparator" w:id="0">
    <w:p w:rsidR="005D79F5" w:rsidRDefault="005D79F5" w:rsidP="00C8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25" w:rsidRDefault="00852D25" w:rsidP="00731D43">
    <w:pPr>
      <w:pStyle w:val="Voettekst"/>
      <w:tabs>
        <w:tab w:val="left" w:pos="284"/>
      </w:tabs>
    </w:pPr>
    <w:r w:rsidRPr="00A81EA4">
      <w:rPr>
        <w:sz w:val="20"/>
        <w:szCs w:val="20"/>
      </w:rPr>
      <w:fldChar w:fldCharType="begin"/>
    </w:r>
    <w:r w:rsidRPr="00A81EA4">
      <w:rPr>
        <w:sz w:val="20"/>
        <w:szCs w:val="20"/>
      </w:rPr>
      <w:instrText xml:space="preserve"> page </w:instrText>
    </w:r>
    <w:r w:rsidRPr="00A81EA4">
      <w:rPr>
        <w:sz w:val="20"/>
        <w:szCs w:val="20"/>
      </w:rPr>
      <w:fldChar w:fldCharType="separate"/>
    </w:r>
    <w:r w:rsidR="00FE0DF0">
      <w:rPr>
        <w:noProof/>
        <w:sz w:val="20"/>
        <w:szCs w:val="20"/>
      </w:rPr>
      <w:t>2</w:t>
    </w:r>
    <w:r w:rsidRPr="00A81EA4">
      <w:rPr>
        <w:sz w:val="20"/>
        <w:szCs w:val="20"/>
      </w:rPr>
      <w:fldChar w:fldCharType="end"/>
    </w:r>
    <w:r>
      <w:tab/>
    </w:r>
    <w:r w:rsidRPr="0044365F">
      <w:t xml:space="preserve">Hoofdstuk </w:t>
    </w:r>
    <w:r w:rsidR="009D400D">
      <w:fldChar w:fldCharType="begin"/>
    </w:r>
    <w:r w:rsidR="009D400D">
      <w:instrText xml:space="preserve"> STYLEREF  "Kop 1" \n  \* MERGEFORMAT </w:instrText>
    </w:r>
    <w:r w:rsidR="009D400D">
      <w:fldChar w:fldCharType="separate"/>
    </w:r>
    <w:r w:rsidR="005D79F5">
      <w:rPr>
        <w:b/>
        <w:bCs/>
        <w:noProof/>
      </w:rPr>
      <w:t>Fout! Geen tekst met de opgegeven stijl in het document.</w:t>
    </w:r>
    <w:r w:rsidR="009D400D">
      <w:rPr>
        <w:bCs/>
        <w:noProof/>
      </w:rPr>
      <w:fldChar w:fldCharType="end"/>
    </w:r>
    <w:r w:rsidRPr="0044365F">
      <w:t xml:space="preserve"> | </w:t>
    </w:r>
    <w:r w:rsidR="009D400D">
      <w:fldChar w:fldCharType="begin"/>
    </w:r>
    <w:r w:rsidR="009D400D">
      <w:instrText xml:space="preserve"> STYLEREF  "Kop 1;Titel groot"  \* MERGEFORMAT </w:instrText>
    </w:r>
    <w:r w:rsidR="009D400D">
      <w:fldChar w:fldCharType="separate"/>
    </w:r>
    <w:r w:rsidR="005D79F5">
      <w:rPr>
        <w:b/>
        <w:bCs/>
        <w:noProof/>
      </w:rPr>
      <w:t>Fout! Geen tekst met de opgegeven stijl in het document.</w:t>
    </w:r>
    <w:r w:rsidR="009D40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FE1796" w:rsidRDefault="00FE1796" w:rsidP="00FE1796">
        <w:pPr>
          <w:pStyle w:val="Voettekst"/>
        </w:pPr>
        <w:r w:rsidRPr="003D31E6">
          <w:rPr>
            <w:noProof/>
            <w:lang w:eastAsia="nl-NL"/>
          </w:rPr>
          <w:drawing>
            <wp:anchor distT="0" distB="0" distL="114300" distR="114300" simplePos="0" relativeHeight="251662336" behindDoc="0" locked="0" layoutInCell="1" allowOverlap="1" wp14:anchorId="29E410F3" wp14:editId="2D6B0DF0">
              <wp:simplePos x="0" y="0"/>
              <wp:positionH relativeFrom="page">
                <wp:posOffset>4203065</wp:posOffset>
              </wp:positionH>
              <wp:positionV relativeFrom="page">
                <wp:posOffset>10126537</wp:posOffset>
              </wp:positionV>
              <wp:extent cx="2767965" cy="100330"/>
              <wp:effectExtent l="0" t="0" r="0" b="0"/>
              <wp:wrapNone/>
              <wp:docPr id="12" name="Afbeelding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nderschrift_briefpapi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965" cy="100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31E6">
          <w:rPr>
            <w:bCs/>
            <w:sz w:val="24"/>
            <w:szCs w:val="24"/>
          </w:rPr>
          <w:fldChar w:fldCharType="begin"/>
        </w:r>
        <w:r w:rsidRPr="003D31E6">
          <w:rPr>
            <w:bCs/>
          </w:rPr>
          <w:instrText>PAGE</w:instrText>
        </w:r>
        <w:r w:rsidRPr="003D31E6">
          <w:rPr>
            <w:bCs/>
            <w:sz w:val="24"/>
            <w:szCs w:val="24"/>
          </w:rPr>
          <w:fldChar w:fldCharType="separate"/>
        </w:r>
        <w:r w:rsidR="00671FDF">
          <w:rPr>
            <w:bCs/>
            <w:noProof/>
          </w:rPr>
          <w:t>1</w:t>
        </w:r>
        <w:r w:rsidRPr="003D31E6">
          <w:rPr>
            <w:bCs/>
            <w:sz w:val="24"/>
            <w:szCs w:val="24"/>
          </w:rPr>
          <w:fldChar w:fldCharType="end"/>
        </w:r>
        <w:r>
          <w:t>/</w:t>
        </w:r>
        <w:r w:rsidRPr="003D31E6">
          <w:rPr>
            <w:bCs/>
            <w:sz w:val="24"/>
            <w:szCs w:val="24"/>
          </w:rPr>
          <w:fldChar w:fldCharType="begin"/>
        </w:r>
        <w:r w:rsidRPr="003D31E6">
          <w:rPr>
            <w:bCs/>
          </w:rPr>
          <w:instrText>NUMPAGES</w:instrText>
        </w:r>
        <w:r w:rsidRPr="003D31E6">
          <w:rPr>
            <w:bCs/>
            <w:sz w:val="24"/>
            <w:szCs w:val="24"/>
          </w:rPr>
          <w:fldChar w:fldCharType="separate"/>
        </w:r>
        <w:r w:rsidR="00671FDF">
          <w:rPr>
            <w:bCs/>
            <w:noProof/>
          </w:rPr>
          <w:t>1</w:t>
        </w:r>
        <w:r w:rsidRPr="003D31E6">
          <w:rPr>
            <w:bCs/>
            <w:sz w:val="24"/>
            <w:szCs w:val="24"/>
          </w:rPr>
          <w:fldChar w:fldCharType="end"/>
        </w:r>
      </w:p>
    </w:sdtContent>
  </w:sdt>
  <w:p w:rsidR="00FE0DF0" w:rsidRDefault="00FE0DF0">
    <w:pPr>
      <w:pStyle w:val="Voettekst"/>
    </w:pPr>
  </w:p>
  <w:p w:rsidR="00852D25" w:rsidRPr="00FE0DF0" w:rsidRDefault="00852D25" w:rsidP="00FE0D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F5" w:rsidRDefault="005D79F5" w:rsidP="00C810CB">
      <w:pPr>
        <w:spacing w:line="240" w:lineRule="auto"/>
      </w:pPr>
      <w:r>
        <w:separator/>
      </w:r>
    </w:p>
  </w:footnote>
  <w:footnote w:type="continuationSeparator" w:id="0">
    <w:p w:rsidR="005D79F5" w:rsidRDefault="005D79F5" w:rsidP="00C81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F3" w:rsidRPr="00FE0DF0" w:rsidRDefault="005854FB" w:rsidP="00FE0DF0">
    <w:pPr>
      <w:pStyle w:val="Koptekst"/>
      <w:rPr>
        <w:b/>
        <w:sz w:val="36"/>
      </w:rPr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0E0B1917" wp14:editId="5ACE501C">
          <wp:simplePos x="0" y="0"/>
          <wp:positionH relativeFrom="page">
            <wp:posOffset>-6985</wp:posOffset>
          </wp:positionH>
          <wp:positionV relativeFrom="page">
            <wp:posOffset>3175</wp:posOffset>
          </wp:positionV>
          <wp:extent cx="7559675" cy="1069911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och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DF0" w:rsidRPr="00FE0DF0">
      <w:rPr>
        <w:b/>
        <w:noProof/>
        <w:sz w:val="36"/>
        <w:lang w:eastAsia="nl-NL"/>
      </w:rPr>
      <w:drawing>
        <wp:anchor distT="0" distB="0" distL="114300" distR="114300" simplePos="0" relativeHeight="251660288" behindDoc="1" locked="0" layoutInCell="1" allowOverlap="1" wp14:anchorId="653DA347" wp14:editId="08ADC92B">
          <wp:simplePos x="0" y="0"/>
          <wp:positionH relativeFrom="page">
            <wp:posOffset>5520055</wp:posOffset>
          </wp:positionH>
          <wp:positionV relativeFrom="page">
            <wp:posOffset>533400</wp:posOffset>
          </wp:positionV>
          <wp:extent cx="1302385" cy="57785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006"/>
    <w:multiLevelType w:val="multilevel"/>
    <w:tmpl w:val="AFC6B464"/>
    <w:numStyleLink w:val="KNOVopsommingGeel"/>
  </w:abstractNum>
  <w:abstractNum w:abstractNumId="1">
    <w:nsid w:val="18786B97"/>
    <w:multiLevelType w:val="multilevel"/>
    <w:tmpl w:val="098484B6"/>
    <w:styleLink w:val="KNOVopsommingBlauw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2">
    <w:nsid w:val="20355AE6"/>
    <w:multiLevelType w:val="multilevel"/>
    <w:tmpl w:val="1C7049A6"/>
    <w:numStyleLink w:val="KNOVkopnummering"/>
  </w:abstractNum>
  <w:abstractNum w:abstractNumId="3">
    <w:nsid w:val="24017BD4"/>
    <w:multiLevelType w:val="multilevel"/>
    <w:tmpl w:val="B11C30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decimal"/>
      <w:lvlRestart w:val="0"/>
      <w:lvlText w:val="%2.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Restart w:val="0"/>
      <w:lvlText w:val="%3.%1.%2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Restart w:val="0"/>
      <w:lvlText w:val="%4.%1.%2.%3."/>
      <w:lvlJc w:val="left"/>
      <w:pPr>
        <w:tabs>
          <w:tab w:val="num" w:pos="2438"/>
        </w:tabs>
        <w:ind w:left="2552" w:hanging="964"/>
      </w:pPr>
      <w:rPr>
        <w:rFonts w:hint="default"/>
      </w:rPr>
    </w:lvl>
    <w:lvl w:ilvl="4">
      <w:start w:val="1"/>
      <w:numFmt w:val="decimal"/>
      <w:lvlRestart w:val="0"/>
      <w:lvlText w:val="%5.%1.%2.%3.%4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3"/>
        </w:tabs>
        <w:ind w:left="442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90D5E1E"/>
    <w:multiLevelType w:val="multilevel"/>
    <w:tmpl w:val="1C7049A6"/>
    <w:numStyleLink w:val="KNOVkopnummering"/>
  </w:abstractNum>
  <w:abstractNum w:abstractNumId="5">
    <w:nsid w:val="3A951C4E"/>
    <w:multiLevelType w:val="multilevel"/>
    <w:tmpl w:val="1C7049A6"/>
    <w:styleLink w:val="KNOVkopnummering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7E0EC4"/>
    <w:multiLevelType w:val="hybridMultilevel"/>
    <w:tmpl w:val="73726670"/>
    <w:lvl w:ilvl="0" w:tplc="2E2494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D8E404B"/>
    <w:multiLevelType w:val="multilevel"/>
    <w:tmpl w:val="1C7049A6"/>
    <w:numStyleLink w:val="KNOVkopnummering"/>
  </w:abstractNum>
  <w:abstractNum w:abstractNumId="8">
    <w:nsid w:val="417A2C66"/>
    <w:multiLevelType w:val="hybridMultilevel"/>
    <w:tmpl w:val="62027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2307"/>
    <w:multiLevelType w:val="singleLevel"/>
    <w:tmpl w:val="291EF2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52C060BF"/>
    <w:multiLevelType w:val="multilevel"/>
    <w:tmpl w:val="AFC6B464"/>
    <w:styleLink w:val="KNOVopsommingGeel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1">
    <w:nsid w:val="561F1DA8"/>
    <w:multiLevelType w:val="multilevel"/>
    <w:tmpl w:val="1C7049A6"/>
    <w:numStyleLink w:val="KNOVkopnummering"/>
  </w:abstractNum>
  <w:abstractNum w:abstractNumId="12">
    <w:nsid w:val="5B790812"/>
    <w:multiLevelType w:val="hybridMultilevel"/>
    <w:tmpl w:val="233E6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F5E95"/>
    <w:multiLevelType w:val="multilevel"/>
    <w:tmpl w:val="AFC6B464"/>
    <w:numStyleLink w:val="KNOVopsommingGeel"/>
  </w:abstractNum>
  <w:abstractNum w:abstractNumId="14">
    <w:nsid w:val="6A3548A1"/>
    <w:multiLevelType w:val="multilevel"/>
    <w:tmpl w:val="1C7049A6"/>
    <w:numStyleLink w:val="KNOVkopnummering"/>
  </w:abstractNum>
  <w:abstractNum w:abstractNumId="15">
    <w:nsid w:val="73671784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6">
    <w:nsid w:val="7BD727AC"/>
    <w:multiLevelType w:val="multilevel"/>
    <w:tmpl w:val="AFC6B464"/>
    <w:numStyleLink w:val="KNOVopsommingGeel"/>
  </w:abstractNum>
  <w:abstractNum w:abstractNumId="17">
    <w:nsid w:val="7DC83226"/>
    <w:multiLevelType w:val="multilevel"/>
    <w:tmpl w:val="1C7049A6"/>
    <w:numStyleLink w:val="KNOVkopnummering"/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16"/>
  </w:num>
  <w:num w:numId="12">
    <w:abstractNumId w:val="4"/>
  </w:num>
  <w:num w:numId="13">
    <w:abstractNumId w:val="14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5"/>
    <w:rsid w:val="00007AB9"/>
    <w:rsid w:val="00011B72"/>
    <w:rsid w:val="00043A59"/>
    <w:rsid w:val="00055F01"/>
    <w:rsid w:val="0006268A"/>
    <w:rsid w:val="000817AD"/>
    <w:rsid w:val="00081B4F"/>
    <w:rsid w:val="00087595"/>
    <w:rsid w:val="00087BC2"/>
    <w:rsid w:val="00097389"/>
    <w:rsid w:val="00100C9D"/>
    <w:rsid w:val="00104DC2"/>
    <w:rsid w:val="00114BA2"/>
    <w:rsid w:val="001240FF"/>
    <w:rsid w:val="00130BE5"/>
    <w:rsid w:val="00141B80"/>
    <w:rsid w:val="001629A7"/>
    <w:rsid w:val="00162FE4"/>
    <w:rsid w:val="00165DEE"/>
    <w:rsid w:val="001836F1"/>
    <w:rsid w:val="001C1965"/>
    <w:rsid w:val="001C78FC"/>
    <w:rsid w:val="00202CAD"/>
    <w:rsid w:val="00211D7F"/>
    <w:rsid w:val="00216CC4"/>
    <w:rsid w:val="00223716"/>
    <w:rsid w:val="00242811"/>
    <w:rsid w:val="00244BE9"/>
    <w:rsid w:val="002467EA"/>
    <w:rsid w:val="00253E07"/>
    <w:rsid w:val="00260AA5"/>
    <w:rsid w:val="00292D90"/>
    <w:rsid w:val="00297001"/>
    <w:rsid w:val="002C592E"/>
    <w:rsid w:val="002E4A4E"/>
    <w:rsid w:val="002F1D10"/>
    <w:rsid w:val="00317FC2"/>
    <w:rsid w:val="00323196"/>
    <w:rsid w:val="00325747"/>
    <w:rsid w:val="0033491F"/>
    <w:rsid w:val="00344940"/>
    <w:rsid w:val="003449BF"/>
    <w:rsid w:val="00352743"/>
    <w:rsid w:val="003977E0"/>
    <w:rsid w:val="003C4543"/>
    <w:rsid w:val="003E004A"/>
    <w:rsid w:val="003E0BFD"/>
    <w:rsid w:val="003E4646"/>
    <w:rsid w:val="003E4818"/>
    <w:rsid w:val="003F2232"/>
    <w:rsid w:val="0040012F"/>
    <w:rsid w:val="004013B6"/>
    <w:rsid w:val="00421B79"/>
    <w:rsid w:val="0043770E"/>
    <w:rsid w:val="0044365F"/>
    <w:rsid w:val="00455ABC"/>
    <w:rsid w:val="00474592"/>
    <w:rsid w:val="00484546"/>
    <w:rsid w:val="004B0C25"/>
    <w:rsid w:val="004B0E05"/>
    <w:rsid w:val="004B5655"/>
    <w:rsid w:val="004F46EF"/>
    <w:rsid w:val="005041E3"/>
    <w:rsid w:val="005049F2"/>
    <w:rsid w:val="005138C4"/>
    <w:rsid w:val="00515869"/>
    <w:rsid w:val="00531D13"/>
    <w:rsid w:val="00532F58"/>
    <w:rsid w:val="00536E0C"/>
    <w:rsid w:val="005434E0"/>
    <w:rsid w:val="00543866"/>
    <w:rsid w:val="00557B20"/>
    <w:rsid w:val="00557D07"/>
    <w:rsid w:val="00560D86"/>
    <w:rsid w:val="00566D3F"/>
    <w:rsid w:val="0056771A"/>
    <w:rsid w:val="0056781E"/>
    <w:rsid w:val="00573F51"/>
    <w:rsid w:val="00581A6B"/>
    <w:rsid w:val="005854FB"/>
    <w:rsid w:val="005877AC"/>
    <w:rsid w:val="005C26B1"/>
    <w:rsid w:val="005D3075"/>
    <w:rsid w:val="005D5C78"/>
    <w:rsid w:val="005D79F5"/>
    <w:rsid w:val="005E3954"/>
    <w:rsid w:val="005F322B"/>
    <w:rsid w:val="005F7F3E"/>
    <w:rsid w:val="0060005E"/>
    <w:rsid w:val="00614CB9"/>
    <w:rsid w:val="006202BF"/>
    <w:rsid w:val="006208B4"/>
    <w:rsid w:val="006263E1"/>
    <w:rsid w:val="00640B1F"/>
    <w:rsid w:val="0064138E"/>
    <w:rsid w:val="006469F7"/>
    <w:rsid w:val="00671FDF"/>
    <w:rsid w:val="006935F5"/>
    <w:rsid w:val="006A5017"/>
    <w:rsid w:val="006B1718"/>
    <w:rsid w:val="006C01D3"/>
    <w:rsid w:val="006C093F"/>
    <w:rsid w:val="007240A9"/>
    <w:rsid w:val="00731D43"/>
    <w:rsid w:val="00733168"/>
    <w:rsid w:val="00734EBA"/>
    <w:rsid w:val="00735241"/>
    <w:rsid w:val="007462B2"/>
    <w:rsid w:val="007510A4"/>
    <w:rsid w:val="007615C5"/>
    <w:rsid w:val="0079694B"/>
    <w:rsid w:val="007B6244"/>
    <w:rsid w:val="007C38A2"/>
    <w:rsid w:val="007C6B3E"/>
    <w:rsid w:val="007F4F09"/>
    <w:rsid w:val="0080307C"/>
    <w:rsid w:val="0080374D"/>
    <w:rsid w:val="00835217"/>
    <w:rsid w:val="008470B1"/>
    <w:rsid w:val="00852A6D"/>
    <w:rsid w:val="00852D25"/>
    <w:rsid w:val="0085618D"/>
    <w:rsid w:val="00867A19"/>
    <w:rsid w:val="00881273"/>
    <w:rsid w:val="008879DC"/>
    <w:rsid w:val="008B750F"/>
    <w:rsid w:val="008D7D80"/>
    <w:rsid w:val="0090240D"/>
    <w:rsid w:val="00905E09"/>
    <w:rsid w:val="00935DF3"/>
    <w:rsid w:val="00940168"/>
    <w:rsid w:val="009559CB"/>
    <w:rsid w:val="00976419"/>
    <w:rsid w:val="009819FA"/>
    <w:rsid w:val="00983ABC"/>
    <w:rsid w:val="009915E7"/>
    <w:rsid w:val="009A5AC2"/>
    <w:rsid w:val="009B1695"/>
    <w:rsid w:val="009D400D"/>
    <w:rsid w:val="009D4F8A"/>
    <w:rsid w:val="009D6F1B"/>
    <w:rsid w:val="009E4951"/>
    <w:rsid w:val="00A07718"/>
    <w:rsid w:val="00A07E4F"/>
    <w:rsid w:val="00A10D8F"/>
    <w:rsid w:val="00A133FE"/>
    <w:rsid w:val="00A24704"/>
    <w:rsid w:val="00A30F60"/>
    <w:rsid w:val="00A34657"/>
    <w:rsid w:val="00A44D81"/>
    <w:rsid w:val="00A81EA4"/>
    <w:rsid w:val="00A84F20"/>
    <w:rsid w:val="00AA0176"/>
    <w:rsid w:val="00AA2BF1"/>
    <w:rsid w:val="00AB4EAD"/>
    <w:rsid w:val="00AE262E"/>
    <w:rsid w:val="00AF68A4"/>
    <w:rsid w:val="00B006BF"/>
    <w:rsid w:val="00B21BCE"/>
    <w:rsid w:val="00B23CAE"/>
    <w:rsid w:val="00B26A0A"/>
    <w:rsid w:val="00B27B3A"/>
    <w:rsid w:val="00B34475"/>
    <w:rsid w:val="00B3592A"/>
    <w:rsid w:val="00B37826"/>
    <w:rsid w:val="00B52F28"/>
    <w:rsid w:val="00B62198"/>
    <w:rsid w:val="00B65740"/>
    <w:rsid w:val="00B84CAA"/>
    <w:rsid w:val="00B90000"/>
    <w:rsid w:val="00BA1E44"/>
    <w:rsid w:val="00BA2B28"/>
    <w:rsid w:val="00BA2D42"/>
    <w:rsid w:val="00BB45C8"/>
    <w:rsid w:val="00BC1535"/>
    <w:rsid w:val="00BC58A0"/>
    <w:rsid w:val="00BE0F60"/>
    <w:rsid w:val="00BE4547"/>
    <w:rsid w:val="00BF2ACF"/>
    <w:rsid w:val="00BF4774"/>
    <w:rsid w:val="00C0299A"/>
    <w:rsid w:val="00C02CF5"/>
    <w:rsid w:val="00C31D24"/>
    <w:rsid w:val="00C54EE5"/>
    <w:rsid w:val="00C810CB"/>
    <w:rsid w:val="00C82C53"/>
    <w:rsid w:val="00C92BFA"/>
    <w:rsid w:val="00C933AC"/>
    <w:rsid w:val="00CB692E"/>
    <w:rsid w:val="00CC0C58"/>
    <w:rsid w:val="00CE4445"/>
    <w:rsid w:val="00CE5F5F"/>
    <w:rsid w:val="00CF537F"/>
    <w:rsid w:val="00D145C5"/>
    <w:rsid w:val="00D206FE"/>
    <w:rsid w:val="00D41236"/>
    <w:rsid w:val="00D462C2"/>
    <w:rsid w:val="00D471E9"/>
    <w:rsid w:val="00D51FA6"/>
    <w:rsid w:val="00D55CEA"/>
    <w:rsid w:val="00D61B55"/>
    <w:rsid w:val="00D662DB"/>
    <w:rsid w:val="00D7305C"/>
    <w:rsid w:val="00D75305"/>
    <w:rsid w:val="00D76C92"/>
    <w:rsid w:val="00D778E5"/>
    <w:rsid w:val="00D8771A"/>
    <w:rsid w:val="00DA6AC7"/>
    <w:rsid w:val="00DB201B"/>
    <w:rsid w:val="00DC75C3"/>
    <w:rsid w:val="00DD4D83"/>
    <w:rsid w:val="00DF3475"/>
    <w:rsid w:val="00E1369C"/>
    <w:rsid w:val="00E2114F"/>
    <w:rsid w:val="00E34643"/>
    <w:rsid w:val="00E57947"/>
    <w:rsid w:val="00E9174C"/>
    <w:rsid w:val="00EA252F"/>
    <w:rsid w:val="00EC20C6"/>
    <w:rsid w:val="00EE354A"/>
    <w:rsid w:val="00EE3E3A"/>
    <w:rsid w:val="00F17DD0"/>
    <w:rsid w:val="00F32E2C"/>
    <w:rsid w:val="00F6387A"/>
    <w:rsid w:val="00F75488"/>
    <w:rsid w:val="00F75B25"/>
    <w:rsid w:val="00F82984"/>
    <w:rsid w:val="00F87EC2"/>
    <w:rsid w:val="00FD1764"/>
    <w:rsid w:val="00FD2C64"/>
    <w:rsid w:val="00FD54A1"/>
    <w:rsid w:val="00FE0DF0"/>
    <w:rsid w:val="00FE1796"/>
    <w:rsid w:val="00FF0429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DF0"/>
    <w:rPr>
      <w:sz w:val="20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D206FE"/>
    <w:pPr>
      <w:keepNext/>
      <w:keepLines/>
      <w:numPr>
        <w:numId w:val="14"/>
      </w:numPr>
      <w:outlineLvl w:val="0"/>
    </w:pPr>
    <w:rPr>
      <w:rFonts w:asciiTheme="majorHAnsi" w:eastAsiaTheme="majorEastAsia" w:hAnsiTheme="majorHAnsi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D206FE"/>
    <w:pPr>
      <w:keepNext/>
      <w:keepLines/>
      <w:numPr>
        <w:ilvl w:val="1"/>
        <w:numId w:val="14"/>
      </w:numPr>
      <w:outlineLvl w:val="1"/>
    </w:pPr>
    <w:rPr>
      <w:rFonts w:asciiTheme="majorHAnsi" w:eastAsiaTheme="majorEastAsia" w:hAnsiTheme="majorHAnsi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06FE"/>
    <w:pPr>
      <w:keepNext/>
      <w:keepLines/>
      <w:numPr>
        <w:ilvl w:val="2"/>
        <w:numId w:val="14"/>
      </w:numPr>
      <w:outlineLvl w:val="2"/>
    </w:pPr>
    <w:rPr>
      <w:rFonts w:asciiTheme="majorHAnsi" w:eastAsiaTheme="majorEastAsia" w:hAnsiTheme="majorHAnsi" w:cstheme="majorBidi"/>
      <w:b/>
      <w:bCs/>
      <w:color w:val="01438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206FE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b/>
      <w:bCs/>
      <w:iCs/>
      <w:color w:val="0143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206FE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b/>
      <w:color w:val="0143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B378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13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0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10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0CB"/>
  </w:style>
  <w:style w:type="paragraph" w:styleId="Voettekst">
    <w:name w:val="footer"/>
    <w:basedOn w:val="Standaard"/>
    <w:link w:val="VoettekstChar"/>
    <w:uiPriority w:val="99"/>
    <w:unhideWhenUsed/>
    <w:qFormat/>
    <w:rsid w:val="00E9174C"/>
    <w:pPr>
      <w:tabs>
        <w:tab w:val="center" w:pos="4536"/>
        <w:tab w:val="right" w:pos="9072"/>
      </w:tabs>
      <w:spacing w:line="240" w:lineRule="auto"/>
    </w:pPr>
    <w:rPr>
      <w:color w:val="01438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174C"/>
    <w:rPr>
      <w:color w:val="014380"/>
      <w:sz w:val="16"/>
    </w:rPr>
  </w:style>
  <w:style w:type="paragraph" w:customStyle="1" w:styleId="zAfzender">
    <w:name w:val="zAfzender"/>
    <w:basedOn w:val="Standaard"/>
    <w:rsid w:val="00130BE5"/>
    <w:pPr>
      <w:spacing w:line="240" w:lineRule="exact"/>
    </w:pPr>
    <w:rPr>
      <w:sz w:val="16"/>
    </w:rPr>
  </w:style>
  <w:style w:type="table" w:styleId="Tabelraster">
    <w:name w:val="Table Grid"/>
    <w:basedOn w:val="Standaardtabel"/>
    <w:uiPriority w:val="59"/>
    <w:rsid w:val="00C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10CB"/>
    <w:rPr>
      <w:color w:val="808080"/>
    </w:rPr>
  </w:style>
  <w:style w:type="paragraph" w:customStyle="1" w:styleId="zKop">
    <w:name w:val="zKop"/>
    <w:basedOn w:val="Standaard"/>
    <w:rsid w:val="00FF0429"/>
    <w:pPr>
      <w:spacing w:line="240" w:lineRule="exact"/>
    </w:pPr>
    <w:rPr>
      <w:sz w:val="14"/>
    </w:rPr>
  </w:style>
  <w:style w:type="paragraph" w:customStyle="1" w:styleId="Piepklein">
    <w:name w:val="Piepklein"/>
    <w:basedOn w:val="Standaard"/>
    <w:rsid w:val="00DF3475"/>
    <w:pPr>
      <w:spacing w:line="20" w:lineRule="exact"/>
    </w:pPr>
  </w:style>
  <w:style w:type="character" w:styleId="Hyperlink">
    <w:name w:val="Hyperlink"/>
    <w:basedOn w:val="Standaardalinea-lettertype"/>
    <w:uiPriority w:val="99"/>
    <w:unhideWhenUsed/>
    <w:rsid w:val="001C78FC"/>
    <w:rPr>
      <w:color w:val="000000" w:themeColor="hyperlink"/>
      <w:u w:val="single"/>
    </w:rPr>
  </w:style>
  <w:style w:type="paragraph" w:customStyle="1" w:styleId="zDocumentnaam">
    <w:name w:val="zDocumentnaam"/>
    <w:basedOn w:val="Koptekst"/>
    <w:rsid w:val="00A30F60"/>
    <w:rPr>
      <w:b/>
      <w:bCs/>
      <w:sz w:val="34"/>
      <w:szCs w:val="34"/>
    </w:rPr>
  </w:style>
  <w:style w:type="paragraph" w:customStyle="1" w:styleId="Pagina1Titel">
    <w:name w:val="Pagina1Titel"/>
    <w:basedOn w:val="Standaard"/>
    <w:rsid w:val="00CE5F5F"/>
    <w:pPr>
      <w:spacing w:line="840" w:lineRule="exact"/>
    </w:pPr>
    <w:rPr>
      <w:b/>
      <w:color w:val="014380"/>
      <w:sz w:val="72"/>
    </w:rPr>
  </w:style>
  <w:style w:type="paragraph" w:customStyle="1" w:styleId="Pagina1Subtitel">
    <w:name w:val="Pagina1Subtitel"/>
    <w:basedOn w:val="Standaard"/>
    <w:rsid w:val="00CE5F5F"/>
    <w:rPr>
      <w:b/>
      <w:color w:val="FCBF00"/>
      <w:sz w:val="52"/>
    </w:rPr>
  </w:style>
  <w:style w:type="paragraph" w:customStyle="1" w:styleId="Colofon">
    <w:name w:val="Colofon"/>
    <w:basedOn w:val="Standaard"/>
    <w:next w:val="ColofonTekst"/>
    <w:rsid w:val="00421B79"/>
    <w:pPr>
      <w:spacing w:after="320"/>
    </w:pPr>
    <w:rPr>
      <w:b/>
      <w:noProof/>
      <w:color w:val="FCBF00"/>
      <w:sz w:val="28"/>
      <w:lang w:eastAsia="nl-NL"/>
    </w:rPr>
  </w:style>
  <w:style w:type="paragraph" w:customStyle="1" w:styleId="ColofonTekst">
    <w:name w:val="ColofonTekst"/>
    <w:basedOn w:val="Standaard"/>
    <w:rsid w:val="00421B79"/>
    <w:rPr>
      <w:lang w:eastAsia="nl-NL"/>
    </w:rPr>
  </w:style>
  <w:style w:type="paragraph" w:customStyle="1" w:styleId="Inhoud">
    <w:name w:val="Inhoud"/>
    <w:basedOn w:val="Standaard"/>
    <w:next w:val="Standaard"/>
    <w:rsid w:val="00835217"/>
    <w:pPr>
      <w:spacing w:after="1080"/>
    </w:pPr>
    <w:rPr>
      <w:b/>
      <w:color w:val="014380"/>
      <w:sz w:val="60"/>
    </w:rPr>
  </w:style>
  <w:style w:type="paragraph" w:customStyle="1" w:styleId="Titelgrootoud">
    <w:name w:val="Titel groot oud"/>
    <w:basedOn w:val="Standaard"/>
    <w:next w:val="Inleiding"/>
    <w:rsid w:val="00983ABC"/>
    <w:pPr>
      <w:pageBreakBefore/>
    </w:pPr>
    <w:rPr>
      <w:b/>
      <w:color w:val="014380"/>
      <w:sz w:val="60"/>
    </w:rPr>
  </w:style>
  <w:style w:type="paragraph" w:customStyle="1" w:styleId="Inleiding">
    <w:name w:val="Inleiding"/>
    <w:basedOn w:val="Standaard"/>
    <w:next w:val="Standaard"/>
    <w:qFormat/>
    <w:rsid w:val="00F87EC2"/>
    <w:rPr>
      <w:b/>
      <w:color w:val="014380"/>
      <w:sz w:val="22"/>
    </w:rPr>
  </w:style>
  <w:style w:type="paragraph" w:customStyle="1" w:styleId="Titelkleinoud">
    <w:name w:val="Titel klein oud"/>
    <w:basedOn w:val="Standaard"/>
    <w:rsid w:val="00D41236"/>
    <w:rPr>
      <w:b/>
      <w:color w:val="014380"/>
      <w:sz w:val="34"/>
    </w:rPr>
  </w:style>
  <w:style w:type="paragraph" w:customStyle="1" w:styleId="Tussenkop">
    <w:name w:val="Tussenkop"/>
    <w:basedOn w:val="Standaard"/>
    <w:next w:val="Standaard"/>
    <w:qFormat/>
    <w:rsid w:val="00F87EC2"/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D41236"/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D41236"/>
    <w:rPr>
      <w:b/>
      <w:color w:val="014380"/>
      <w:sz w:val="22"/>
    </w:rPr>
  </w:style>
  <w:style w:type="paragraph" w:customStyle="1" w:styleId="Kaderkop">
    <w:name w:val="Kaderkop"/>
    <w:basedOn w:val="Standaard"/>
    <w:next w:val="Kadertekst"/>
    <w:qFormat/>
    <w:rsid w:val="00D662DB"/>
    <w:pPr>
      <w:spacing w:after="40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D41236"/>
    <w:rPr>
      <w:i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D206FE"/>
    <w:rPr>
      <w:rFonts w:asciiTheme="majorHAnsi" w:eastAsiaTheme="majorEastAsia" w:hAnsiTheme="majorHAnsi" w:cstheme="majorBidi"/>
      <w:b/>
      <w:bCs/>
      <w:color w:val="014380"/>
      <w:sz w:val="60"/>
      <w:szCs w:val="28"/>
    </w:rPr>
  </w:style>
  <w:style w:type="numbering" w:customStyle="1" w:styleId="KNOVkopnummering">
    <w:name w:val="KNOVkopnummering"/>
    <w:uiPriority w:val="99"/>
    <w:rsid w:val="00D206FE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D206FE"/>
    <w:rPr>
      <w:rFonts w:asciiTheme="majorHAnsi" w:eastAsiaTheme="majorEastAsia" w:hAnsiTheme="majorHAnsi" w:cstheme="majorBidi"/>
      <w:b/>
      <w:bCs/>
      <w:iCs/>
      <w:color w:val="014380"/>
      <w:sz w:val="20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D206FE"/>
    <w:rPr>
      <w:rFonts w:asciiTheme="majorHAnsi" w:eastAsiaTheme="majorEastAsia" w:hAnsiTheme="majorHAnsi" w:cstheme="majorBidi"/>
      <w:b/>
      <w:bCs/>
      <w:color w:val="014380"/>
      <w:sz w:val="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206FE"/>
    <w:rPr>
      <w:rFonts w:asciiTheme="majorHAnsi" w:eastAsiaTheme="majorEastAsia" w:hAnsiTheme="majorHAnsi" w:cstheme="majorBidi"/>
      <w:b/>
      <w:bCs/>
      <w:color w:val="01438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206FE"/>
    <w:rPr>
      <w:rFonts w:asciiTheme="majorHAnsi" w:eastAsiaTheme="majorEastAsia" w:hAnsiTheme="majorHAnsi" w:cstheme="majorBidi"/>
      <w:b/>
      <w:color w:val="014380"/>
      <w:sz w:val="20"/>
    </w:rPr>
  </w:style>
  <w:style w:type="numbering" w:customStyle="1" w:styleId="KNOVopsommingGeel">
    <w:name w:val="KNOVopsommingGeel"/>
    <w:uiPriority w:val="99"/>
    <w:rsid w:val="00297001"/>
    <w:pPr>
      <w:numPr>
        <w:numId w:val="7"/>
      </w:numPr>
    </w:pPr>
  </w:style>
  <w:style w:type="paragraph" w:customStyle="1" w:styleId="OpsommingGeel">
    <w:name w:val="OpsommingGeel"/>
    <w:basedOn w:val="Standaard"/>
    <w:qFormat/>
    <w:rsid w:val="00297001"/>
    <w:pPr>
      <w:numPr>
        <w:numId w:val="11"/>
      </w:numPr>
    </w:pPr>
  </w:style>
  <w:style w:type="paragraph" w:customStyle="1" w:styleId="OpsommingBlauw">
    <w:name w:val="OpsommingBlauw"/>
    <w:basedOn w:val="Standaard"/>
    <w:qFormat/>
    <w:rsid w:val="00297001"/>
    <w:pPr>
      <w:numPr>
        <w:numId w:val="10"/>
      </w:numPr>
    </w:pPr>
  </w:style>
  <w:style w:type="numbering" w:customStyle="1" w:styleId="KNOVopsommingBlauw">
    <w:name w:val="KNOVopsommingBlauw"/>
    <w:uiPriority w:val="99"/>
    <w:rsid w:val="00297001"/>
    <w:pPr>
      <w:numPr>
        <w:numId w:val="10"/>
      </w:numPr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B37826"/>
    <w:rPr>
      <w:rFonts w:asciiTheme="majorHAnsi" w:eastAsiaTheme="majorEastAsia" w:hAnsiTheme="majorHAnsi" w:cstheme="majorBidi"/>
      <w:i/>
      <w:iCs/>
      <w:color w:val="00213F" w:themeColor="accent1" w:themeShade="7F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3E0BFD"/>
    <w:pPr>
      <w:tabs>
        <w:tab w:val="right" w:leader="dot" w:pos="8664"/>
      </w:tabs>
      <w:spacing w:before="200"/>
      <w:ind w:left="454" w:hanging="454"/>
    </w:pPr>
    <w:rPr>
      <w:b/>
      <w:color w:val="014380"/>
    </w:rPr>
  </w:style>
  <w:style w:type="paragraph" w:styleId="Inhopg2">
    <w:name w:val="toc 2"/>
    <w:basedOn w:val="Standaard"/>
    <w:next w:val="Standaard"/>
    <w:autoRedefine/>
    <w:uiPriority w:val="39"/>
    <w:unhideWhenUsed/>
    <w:rsid w:val="003E0BFD"/>
    <w:pPr>
      <w:spacing w:before="200"/>
      <w:ind w:left="454" w:hanging="454"/>
    </w:pPr>
    <w:rPr>
      <w:b/>
      <w:color w:val="014380"/>
    </w:rPr>
  </w:style>
  <w:style w:type="paragraph" w:styleId="Inhopg3">
    <w:name w:val="toc 3"/>
    <w:basedOn w:val="Standaard"/>
    <w:next w:val="Standaard"/>
    <w:autoRedefine/>
    <w:uiPriority w:val="39"/>
    <w:unhideWhenUsed/>
    <w:rsid w:val="00C92BFA"/>
    <w:pPr>
      <w:tabs>
        <w:tab w:val="left" w:pos="1100"/>
        <w:tab w:val="right" w:leader="dot" w:pos="8664"/>
      </w:tabs>
      <w:spacing w:after="100"/>
      <w:ind w:left="1132" w:hanging="678"/>
    </w:pPr>
    <w:rPr>
      <w:color w:val="014380"/>
    </w:rPr>
  </w:style>
  <w:style w:type="paragraph" w:styleId="Inhopg4">
    <w:name w:val="toc 4"/>
    <w:basedOn w:val="Standaard"/>
    <w:next w:val="Standaard"/>
    <w:autoRedefine/>
    <w:uiPriority w:val="39"/>
    <w:unhideWhenUsed/>
    <w:rsid w:val="00C92BFA"/>
    <w:pPr>
      <w:tabs>
        <w:tab w:val="left" w:pos="1985"/>
        <w:tab w:val="right" w:leader="dot" w:pos="8664"/>
      </w:tabs>
      <w:spacing w:after="100"/>
      <w:ind w:left="1985" w:hanging="879"/>
    </w:pPr>
    <w:rPr>
      <w:color w:val="014380"/>
    </w:rPr>
  </w:style>
  <w:style w:type="paragraph" w:styleId="Inhopg5">
    <w:name w:val="toc 5"/>
    <w:basedOn w:val="Standaard"/>
    <w:next w:val="Standaard"/>
    <w:autoRedefine/>
    <w:uiPriority w:val="39"/>
    <w:unhideWhenUsed/>
    <w:rsid w:val="00C92BFA"/>
    <w:pPr>
      <w:tabs>
        <w:tab w:val="left" w:pos="3119"/>
        <w:tab w:val="right" w:leader="dot" w:pos="8664"/>
      </w:tabs>
      <w:spacing w:after="100"/>
      <w:ind w:left="3119" w:hanging="1134"/>
    </w:pPr>
    <w:rPr>
      <w:color w:val="014380"/>
    </w:rPr>
  </w:style>
  <w:style w:type="paragraph" w:styleId="Bijschrift">
    <w:name w:val="caption"/>
    <w:basedOn w:val="Standaard"/>
    <w:next w:val="Standaard"/>
    <w:uiPriority w:val="35"/>
    <w:unhideWhenUsed/>
    <w:rsid w:val="006263E1"/>
    <w:pPr>
      <w:spacing w:line="240" w:lineRule="auto"/>
    </w:pPr>
    <w:rPr>
      <w:bCs/>
      <w:color w:val="969696"/>
      <w:sz w:val="18"/>
      <w:szCs w:val="18"/>
    </w:rPr>
  </w:style>
  <w:style w:type="paragraph" w:customStyle="1" w:styleId="Kaderafstand">
    <w:name w:val="Kaderafstand"/>
    <w:basedOn w:val="Standaard"/>
    <w:rsid w:val="00D662DB"/>
    <w:pPr>
      <w:spacing w:line="300" w:lineRule="atLeast"/>
    </w:pPr>
    <w:rPr>
      <w:color w:val="C3E6ED"/>
    </w:rPr>
  </w:style>
  <w:style w:type="paragraph" w:customStyle="1" w:styleId="Woordvooraftitel">
    <w:name w:val="Woord vooraf titel"/>
    <w:basedOn w:val="Standaard"/>
    <w:qFormat/>
    <w:rsid w:val="007510A4"/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7510A4"/>
    <w:rPr>
      <w:color w:val="014380" w:themeColor="text2"/>
    </w:rPr>
  </w:style>
  <w:style w:type="paragraph" w:styleId="Voetnoottekst">
    <w:name w:val="footnote text"/>
    <w:basedOn w:val="Standaard"/>
    <w:link w:val="VoetnoottekstChar"/>
    <w:uiPriority w:val="99"/>
    <w:qFormat/>
    <w:rsid w:val="001C1965"/>
    <w:pPr>
      <w:spacing w:line="240" w:lineRule="auto"/>
    </w:pPr>
    <w:rPr>
      <w:color w:val="363636" w:themeColor="accent5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374D"/>
    <w:rPr>
      <w:color w:val="363636" w:themeColor="accent5"/>
      <w:sz w:val="20"/>
      <w:szCs w:val="20"/>
    </w:rPr>
  </w:style>
  <w:style w:type="paragraph" w:styleId="Lijstalinea">
    <w:name w:val="List Paragraph"/>
    <w:basedOn w:val="Standaard"/>
    <w:uiPriority w:val="99"/>
    <w:qFormat/>
    <w:rsid w:val="005E3954"/>
    <w:pPr>
      <w:ind w:left="720"/>
      <w:contextualSpacing/>
    </w:pPr>
  </w:style>
  <w:style w:type="paragraph" w:customStyle="1" w:styleId="Nummering">
    <w:name w:val="Nummering"/>
    <w:basedOn w:val="Standaard"/>
    <w:rsid w:val="00935DF3"/>
    <w:pPr>
      <w:tabs>
        <w:tab w:val="num" w:pos="705"/>
      </w:tabs>
      <w:ind w:left="705" w:hanging="70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DF0"/>
    <w:rPr>
      <w:sz w:val="20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D206FE"/>
    <w:pPr>
      <w:keepNext/>
      <w:keepLines/>
      <w:numPr>
        <w:numId w:val="14"/>
      </w:numPr>
      <w:outlineLvl w:val="0"/>
    </w:pPr>
    <w:rPr>
      <w:rFonts w:asciiTheme="majorHAnsi" w:eastAsiaTheme="majorEastAsia" w:hAnsiTheme="majorHAnsi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D206FE"/>
    <w:pPr>
      <w:keepNext/>
      <w:keepLines/>
      <w:numPr>
        <w:ilvl w:val="1"/>
        <w:numId w:val="14"/>
      </w:numPr>
      <w:outlineLvl w:val="1"/>
    </w:pPr>
    <w:rPr>
      <w:rFonts w:asciiTheme="majorHAnsi" w:eastAsiaTheme="majorEastAsia" w:hAnsiTheme="majorHAnsi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06FE"/>
    <w:pPr>
      <w:keepNext/>
      <w:keepLines/>
      <w:numPr>
        <w:ilvl w:val="2"/>
        <w:numId w:val="14"/>
      </w:numPr>
      <w:outlineLvl w:val="2"/>
    </w:pPr>
    <w:rPr>
      <w:rFonts w:asciiTheme="majorHAnsi" w:eastAsiaTheme="majorEastAsia" w:hAnsiTheme="majorHAnsi" w:cstheme="majorBidi"/>
      <w:b/>
      <w:bCs/>
      <w:color w:val="01438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206FE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b/>
      <w:bCs/>
      <w:iCs/>
      <w:color w:val="0143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206FE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b/>
      <w:color w:val="0143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B378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13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0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10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0CB"/>
  </w:style>
  <w:style w:type="paragraph" w:styleId="Voettekst">
    <w:name w:val="footer"/>
    <w:basedOn w:val="Standaard"/>
    <w:link w:val="VoettekstChar"/>
    <w:uiPriority w:val="99"/>
    <w:unhideWhenUsed/>
    <w:qFormat/>
    <w:rsid w:val="00E9174C"/>
    <w:pPr>
      <w:tabs>
        <w:tab w:val="center" w:pos="4536"/>
        <w:tab w:val="right" w:pos="9072"/>
      </w:tabs>
      <w:spacing w:line="240" w:lineRule="auto"/>
    </w:pPr>
    <w:rPr>
      <w:color w:val="01438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174C"/>
    <w:rPr>
      <w:color w:val="014380"/>
      <w:sz w:val="16"/>
    </w:rPr>
  </w:style>
  <w:style w:type="paragraph" w:customStyle="1" w:styleId="zAfzender">
    <w:name w:val="zAfzender"/>
    <w:basedOn w:val="Standaard"/>
    <w:rsid w:val="00130BE5"/>
    <w:pPr>
      <w:spacing w:line="240" w:lineRule="exact"/>
    </w:pPr>
    <w:rPr>
      <w:sz w:val="16"/>
    </w:rPr>
  </w:style>
  <w:style w:type="table" w:styleId="Tabelraster">
    <w:name w:val="Table Grid"/>
    <w:basedOn w:val="Standaardtabel"/>
    <w:uiPriority w:val="59"/>
    <w:rsid w:val="00C8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10CB"/>
    <w:rPr>
      <w:color w:val="808080"/>
    </w:rPr>
  </w:style>
  <w:style w:type="paragraph" w:customStyle="1" w:styleId="zKop">
    <w:name w:val="zKop"/>
    <w:basedOn w:val="Standaard"/>
    <w:rsid w:val="00FF0429"/>
    <w:pPr>
      <w:spacing w:line="240" w:lineRule="exact"/>
    </w:pPr>
    <w:rPr>
      <w:sz w:val="14"/>
    </w:rPr>
  </w:style>
  <w:style w:type="paragraph" w:customStyle="1" w:styleId="Piepklein">
    <w:name w:val="Piepklein"/>
    <w:basedOn w:val="Standaard"/>
    <w:rsid w:val="00DF3475"/>
    <w:pPr>
      <w:spacing w:line="20" w:lineRule="exact"/>
    </w:pPr>
  </w:style>
  <w:style w:type="character" w:styleId="Hyperlink">
    <w:name w:val="Hyperlink"/>
    <w:basedOn w:val="Standaardalinea-lettertype"/>
    <w:uiPriority w:val="99"/>
    <w:unhideWhenUsed/>
    <w:rsid w:val="001C78FC"/>
    <w:rPr>
      <w:color w:val="000000" w:themeColor="hyperlink"/>
      <w:u w:val="single"/>
    </w:rPr>
  </w:style>
  <w:style w:type="paragraph" w:customStyle="1" w:styleId="zDocumentnaam">
    <w:name w:val="zDocumentnaam"/>
    <w:basedOn w:val="Koptekst"/>
    <w:rsid w:val="00A30F60"/>
    <w:rPr>
      <w:b/>
      <w:bCs/>
      <w:sz w:val="34"/>
      <w:szCs w:val="34"/>
    </w:rPr>
  </w:style>
  <w:style w:type="paragraph" w:customStyle="1" w:styleId="Pagina1Titel">
    <w:name w:val="Pagina1Titel"/>
    <w:basedOn w:val="Standaard"/>
    <w:rsid w:val="00CE5F5F"/>
    <w:pPr>
      <w:spacing w:line="840" w:lineRule="exact"/>
    </w:pPr>
    <w:rPr>
      <w:b/>
      <w:color w:val="014380"/>
      <w:sz w:val="72"/>
    </w:rPr>
  </w:style>
  <w:style w:type="paragraph" w:customStyle="1" w:styleId="Pagina1Subtitel">
    <w:name w:val="Pagina1Subtitel"/>
    <w:basedOn w:val="Standaard"/>
    <w:rsid w:val="00CE5F5F"/>
    <w:rPr>
      <w:b/>
      <w:color w:val="FCBF00"/>
      <w:sz w:val="52"/>
    </w:rPr>
  </w:style>
  <w:style w:type="paragraph" w:customStyle="1" w:styleId="Colofon">
    <w:name w:val="Colofon"/>
    <w:basedOn w:val="Standaard"/>
    <w:next w:val="ColofonTekst"/>
    <w:rsid w:val="00421B79"/>
    <w:pPr>
      <w:spacing w:after="320"/>
    </w:pPr>
    <w:rPr>
      <w:b/>
      <w:noProof/>
      <w:color w:val="FCBF00"/>
      <w:sz w:val="28"/>
      <w:lang w:eastAsia="nl-NL"/>
    </w:rPr>
  </w:style>
  <w:style w:type="paragraph" w:customStyle="1" w:styleId="ColofonTekst">
    <w:name w:val="ColofonTekst"/>
    <w:basedOn w:val="Standaard"/>
    <w:rsid w:val="00421B79"/>
    <w:rPr>
      <w:lang w:eastAsia="nl-NL"/>
    </w:rPr>
  </w:style>
  <w:style w:type="paragraph" w:customStyle="1" w:styleId="Inhoud">
    <w:name w:val="Inhoud"/>
    <w:basedOn w:val="Standaard"/>
    <w:next w:val="Standaard"/>
    <w:rsid w:val="00835217"/>
    <w:pPr>
      <w:spacing w:after="1080"/>
    </w:pPr>
    <w:rPr>
      <w:b/>
      <w:color w:val="014380"/>
      <w:sz w:val="60"/>
    </w:rPr>
  </w:style>
  <w:style w:type="paragraph" w:customStyle="1" w:styleId="Titelgrootoud">
    <w:name w:val="Titel groot oud"/>
    <w:basedOn w:val="Standaard"/>
    <w:next w:val="Inleiding"/>
    <w:rsid w:val="00983ABC"/>
    <w:pPr>
      <w:pageBreakBefore/>
    </w:pPr>
    <w:rPr>
      <w:b/>
      <w:color w:val="014380"/>
      <w:sz w:val="60"/>
    </w:rPr>
  </w:style>
  <w:style w:type="paragraph" w:customStyle="1" w:styleId="Inleiding">
    <w:name w:val="Inleiding"/>
    <w:basedOn w:val="Standaard"/>
    <w:next w:val="Standaard"/>
    <w:qFormat/>
    <w:rsid w:val="00F87EC2"/>
    <w:rPr>
      <w:b/>
      <w:color w:val="014380"/>
      <w:sz w:val="22"/>
    </w:rPr>
  </w:style>
  <w:style w:type="paragraph" w:customStyle="1" w:styleId="Titelkleinoud">
    <w:name w:val="Titel klein oud"/>
    <w:basedOn w:val="Standaard"/>
    <w:rsid w:val="00D41236"/>
    <w:rPr>
      <w:b/>
      <w:color w:val="014380"/>
      <w:sz w:val="34"/>
    </w:rPr>
  </w:style>
  <w:style w:type="paragraph" w:customStyle="1" w:styleId="Tussenkop">
    <w:name w:val="Tussenkop"/>
    <w:basedOn w:val="Standaard"/>
    <w:next w:val="Standaard"/>
    <w:qFormat/>
    <w:rsid w:val="00F87EC2"/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D41236"/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D41236"/>
    <w:rPr>
      <w:b/>
      <w:color w:val="014380"/>
      <w:sz w:val="22"/>
    </w:rPr>
  </w:style>
  <w:style w:type="paragraph" w:customStyle="1" w:styleId="Kaderkop">
    <w:name w:val="Kaderkop"/>
    <w:basedOn w:val="Standaard"/>
    <w:next w:val="Kadertekst"/>
    <w:qFormat/>
    <w:rsid w:val="00D662DB"/>
    <w:pPr>
      <w:spacing w:after="40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D41236"/>
    <w:rPr>
      <w:i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D206FE"/>
    <w:rPr>
      <w:rFonts w:asciiTheme="majorHAnsi" w:eastAsiaTheme="majorEastAsia" w:hAnsiTheme="majorHAnsi" w:cstheme="majorBidi"/>
      <w:b/>
      <w:bCs/>
      <w:color w:val="014380"/>
      <w:sz w:val="60"/>
      <w:szCs w:val="28"/>
    </w:rPr>
  </w:style>
  <w:style w:type="numbering" w:customStyle="1" w:styleId="KNOVkopnummering">
    <w:name w:val="KNOVkopnummering"/>
    <w:uiPriority w:val="99"/>
    <w:rsid w:val="00D206FE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D206FE"/>
    <w:rPr>
      <w:rFonts w:asciiTheme="majorHAnsi" w:eastAsiaTheme="majorEastAsia" w:hAnsiTheme="majorHAnsi" w:cstheme="majorBidi"/>
      <w:b/>
      <w:bCs/>
      <w:iCs/>
      <w:color w:val="014380"/>
      <w:sz w:val="20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D206FE"/>
    <w:rPr>
      <w:rFonts w:asciiTheme="majorHAnsi" w:eastAsiaTheme="majorEastAsia" w:hAnsiTheme="majorHAnsi" w:cstheme="majorBidi"/>
      <w:b/>
      <w:bCs/>
      <w:color w:val="014380"/>
      <w:sz w:val="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206FE"/>
    <w:rPr>
      <w:rFonts w:asciiTheme="majorHAnsi" w:eastAsiaTheme="majorEastAsia" w:hAnsiTheme="majorHAnsi" w:cstheme="majorBidi"/>
      <w:b/>
      <w:bCs/>
      <w:color w:val="01438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206FE"/>
    <w:rPr>
      <w:rFonts w:asciiTheme="majorHAnsi" w:eastAsiaTheme="majorEastAsia" w:hAnsiTheme="majorHAnsi" w:cstheme="majorBidi"/>
      <w:b/>
      <w:color w:val="014380"/>
      <w:sz w:val="20"/>
    </w:rPr>
  </w:style>
  <w:style w:type="numbering" w:customStyle="1" w:styleId="KNOVopsommingGeel">
    <w:name w:val="KNOVopsommingGeel"/>
    <w:uiPriority w:val="99"/>
    <w:rsid w:val="00297001"/>
    <w:pPr>
      <w:numPr>
        <w:numId w:val="7"/>
      </w:numPr>
    </w:pPr>
  </w:style>
  <w:style w:type="paragraph" w:customStyle="1" w:styleId="OpsommingGeel">
    <w:name w:val="OpsommingGeel"/>
    <w:basedOn w:val="Standaard"/>
    <w:qFormat/>
    <w:rsid w:val="00297001"/>
    <w:pPr>
      <w:numPr>
        <w:numId w:val="11"/>
      </w:numPr>
    </w:pPr>
  </w:style>
  <w:style w:type="paragraph" w:customStyle="1" w:styleId="OpsommingBlauw">
    <w:name w:val="OpsommingBlauw"/>
    <w:basedOn w:val="Standaard"/>
    <w:qFormat/>
    <w:rsid w:val="00297001"/>
    <w:pPr>
      <w:numPr>
        <w:numId w:val="10"/>
      </w:numPr>
    </w:pPr>
  </w:style>
  <w:style w:type="numbering" w:customStyle="1" w:styleId="KNOVopsommingBlauw">
    <w:name w:val="KNOVopsommingBlauw"/>
    <w:uiPriority w:val="99"/>
    <w:rsid w:val="00297001"/>
    <w:pPr>
      <w:numPr>
        <w:numId w:val="10"/>
      </w:numPr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B37826"/>
    <w:rPr>
      <w:rFonts w:asciiTheme="majorHAnsi" w:eastAsiaTheme="majorEastAsia" w:hAnsiTheme="majorHAnsi" w:cstheme="majorBidi"/>
      <w:i/>
      <w:iCs/>
      <w:color w:val="00213F" w:themeColor="accent1" w:themeShade="7F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3E0BFD"/>
    <w:pPr>
      <w:tabs>
        <w:tab w:val="right" w:leader="dot" w:pos="8664"/>
      </w:tabs>
      <w:spacing w:before="200"/>
      <w:ind w:left="454" w:hanging="454"/>
    </w:pPr>
    <w:rPr>
      <w:b/>
      <w:color w:val="014380"/>
    </w:rPr>
  </w:style>
  <w:style w:type="paragraph" w:styleId="Inhopg2">
    <w:name w:val="toc 2"/>
    <w:basedOn w:val="Standaard"/>
    <w:next w:val="Standaard"/>
    <w:autoRedefine/>
    <w:uiPriority w:val="39"/>
    <w:unhideWhenUsed/>
    <w:rsid w:val="003E0BFD"/>
    <w:pPr>
      <w:spacing w:before="200"/>
      <w:ind w:left="454" w:hanging="454"/>
    </w:pPr>
    <w:rPr>
      <w:b/>
      <w:color w:val="014380"/>
    </w:rPr>
  </w:style>
  <w:style w:type="paragraph" w:styleId="Inhopg3">
    <w:name w:val="toc 3"/>
    <w:basedOn w:val="Standaard"/>
    <w:next w:val="Standaard"/>
    <w:autoRedefine/>
    <w:uiPriority w:val="39"/>
    <w:unhideWhenUsed/>
    <w:rsid w:val="00C92BFA"/>
    <w:pPr>
      <w:tabs>
        <w:tab w:val="left" w:pos="1100"/>
        <w:tab w:val="right" w:leader="dot" w:pos="8664"/>
      </w:tabs>
      <w:spacing w:after="100"/>
      <w:ind w:left="1132" w:hanging="678"/>
    </w:pPr>
    <w:rPr>
      <w:color w:val="014380"/>
    </w:rPr>
  </w:style>
  <w:style w:type="paragraph" w:styleId="Inhopg4">
    <w:name w:val="toc 4"/>
    <w:basedOn w:val="Standaard"/>
    <w:next w:val="Standaard"/>
    <w:autoRedefine/>
    <w:uiPriority w:val="39"/>
    <w:unhideWhenUsed/>
    <w:rsid w:val="00C92BFA"/>
    <w:pPr>
      <w:tabs>
        <w:tab w:val="left" w:pos="1985"/>
        <w:tab w:val="right" w:leader="dot" w:pos="8664"/>
      </w:tabs>
      <w:spacing w:after="100"/>
      <w:ind w:left="1985" w:hanging="879"/>
    </w:pPr>
    <w:rPr>
      <w:color w:val="014380"/>
    </w:rPr>
  </w:style>
  <w:style w:type="paragraph" w:styleId="Inhopg5">
    <w:name w:val="toc 5"/>
    <w:basedOn w:val="Standaard"/>
    <w:next w:val="Standaard"/>
    <w:autoRedefine/>
    <w:uiPriority w:val="39"/>
    <w:unhideWhenUsed/>
    <w:rsid w:val="00C92BFA"/>
    <w:pPr>
      <w:tabs>
        <w:tab w:val="left" w:pos="3119"/>
        <w:tab w:val="right" w:leader="dot" w:pos="8664"/>
      </w:tabs>
      <w:spacing w:after="100"/>
      <w:ind w:left="3119" w:hanging="1134"/>
    </w:pPr>
    <w:rPr>
      <w:color w:val="014380"/>
    </w:rPr>
  </w:style>
  <w:style w:type="paragraph" w:styleId="Bijschrift">
    <w:name w:val="caption"/>
    <w:basedOn w:val="Standaard"/>
    <w:next w:val="Standaard"/>
    <w:uiPriority w:val="35"/>
    <w:unhideWhenUsed/>
    <w:rsid w:val="006263E1"/>
    <w:pPr>
      <w:spacing w:line="240" w:lineRule="auto"/>
    </w:pPr>
    <w:rPr>
      <w:bCs/>
      <w:color w:val="969696"/>
      <w:sz w:val="18"/>
      <w:szCs w:val="18"/>
    </w:rPr>
  </w:style>
  <w:style w:type="paragraph" w:customStyle="1" w:styleId="Kaderafstand">
    <w:name w:val="Kaderafstand"/>
    <w:basedOn w:val="Standaard"/>
    <w:rsid w:val="00D662DB"/>
    <w:pPr>
      <w:spacing w:line="300" w:lineRule="atLeast"/>
    </w:pPr>
    <w:rPr>
      <w:color w:val="C3E6ED"/>
    </w:rPr>
  </w:style>
  <w:style w:type="paragraph" w:customStyle="1" w:styleId="Woordvooraftitel">
    <w:name w:val="Woord vooraf titel"/>
    <w:basedOn w:val="Standaard"/>
    <w:qFormat/>
    <w:rsid w:val="007510A4"/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7510A4"/>
    <w:rPr>
      <w:color w:val="014380" w:themeColor="text2"/>
    </w:rPr>
  </w:style>
  <w:style w:type="paragraph" w:styleId="Voetnoottekst">
    <w:name w:val="footnote text"/>
    <w:basedOn w:val="Standaard"/>
    <w:link w:val="VoetnoottekstChar"/>
    <w:uiPriority w:val="99"/>
    <w:qFormat/>
    <w:rsid w:val="001C1965"/>
    <w:pPr>
      <w:spacing w:line="240" w:lineRule="auto"/>
    </w:pPr>
    <w:rPr>
      <w:color w:val="363636" w:themeColor="accent5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374D"/>
    <w:rPr>
      <w:color w:val="363636" w:themeColor="accent5"/>
      <w:sz w:val="20"/>
      <w:szCs w:val="20"/>
    </w:rPr>
  </w:style>
  <w:style w:type="paragraph" w:styleId="Lijstalinea">
    <w:name w:val="List Paragraph"/>
    <w:basedOn w:val="Standaard"/>
    <w:uiPriority w:val="99"/>
    <w:qFormat/>
    <w:rsid w:val="005E3954"/>
    <w:pPr>
      <w:ind w:left="720"/>
      <w:contextualSpacing/>
    </w:pPr>
  </w:style>
  <w:style w:type="paragraph" w:customStyle="1" w:styleId="Nummering">
    <w:name w:val="Nummering"/>
    <w:basedOn w:val="Standaard"/>
    <w:rsid w:val="00935DF3"/>
    <w:pPr>
      <w:tabs>
        <w:tab w:val="num" w:pos="705"/>
      </w:tabs>
      <w:ind w:left="705" w:hanging="70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Groep\Word%20Document%20Met%20Logo.dotm" TargetMode="External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Vierkleurendruk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A886F5-5C6E-46E5-B908-CC4DCBB5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Met Logo</Template>
  <TotalTime>41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Claasen</dc:creator>
  <cp:lastModifiedBy>Anne Claasen</cp:lastModifiedBy>
  <cp:revision>2</cp:revision>
  <cp:lastPrinted>2015-11-24T08:04:00Z</cp:lastPrinted>
  <dcterms:created xsi:type="dcterms:W3CDTF">2017-10-24T08:53:00Z</dcterms:created>
  <dcterms:modified xsi:type="dcterms:W3CDTF">2017-11-07T09:09:00Z</dcterms:modified>
</cp:coreProperties>
</file>